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הקריאה: לפני, בזמן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אסטרטגיות שייכות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מלאה: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בעזרת ההקשר שסביבה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בודקים אם אפשר להוכיח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טענה, נימוק ודוגמה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אסטרטגיה ושלב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(בזמן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(כרטיס SOS)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(אחרי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מנחשים מראש מה יהיה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שאלת איתור שייכת לשלב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להבין את הקשר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כרטיס SOS לקראת סיום המבחן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כותרות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SOS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ראיה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נימוק (כי...)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דוגמה (למשל...)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טענה ברורה, נימוק עם המילה כי, ודוגמה קונקרטית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לעצור ולנשום, לחזור לקרוא את הפסקה הקודמת, לפרק את הטקסט לחלקים קטנים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מבנה, תמונה, ניבוי, סוגה או ידע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להוכיח, דעה מבטאת רגש או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+ נימוק +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הפוסטר על הלוח ולעבור על השלבים יחד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בעל פה משפט של טענה-נימוק-דוגמה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ולהתמקד בזיהוי השלבים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הניווט בטקסט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דרך מסודרת לקרוא טקסט. לפני הקריאה מסתכלים על הכותרת והתמונות. בזמן הקריאה בודקים אם מבינים. אחרי הקריאה עונים על שאלות. אם נתקעים יש כרטיסי עזרה.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מראש מה יהיה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הטקסט, למשל סיפור או מאמר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שאפשר להוכיח שהוא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מה מישהו חושב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ראיה מהטקסט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מהטקסט שתומך בתשובה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שמחברות בין רעיונות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מלאה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טענה, נימוק ודוגמה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קוראים קודם כדי להבין על מה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מבינים מילה קשה בלי 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מניחים שהיא לא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ההקשר שסביבה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על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רק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יודעים אם משפט הוא עובדה?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בודקים אם אפשר להוכיח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אם הוא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בודקים אם הוא בתחילת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את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אחרי שסיימו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לכתוב בתשובה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ניבוי והסקה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אסטרטגיה ושלב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ניבוי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SOS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סימון 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נשימה עמוקה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בזמן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שאלת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לפני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ניבוי נעשה לפני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איתור נעשית לפני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הן כמו תמרורים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לפני הגשה שייכת לשלב בזמן הקריאה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תשובה מלאה בנויה מטענה, __________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הקריאה סורקים את מבנה הטקסט ואת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כשנתקעים על מילה קשה מאוד אפשר להיעזר בכרטיס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ראיה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נימוק (כי...)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דוגמה (למשל...)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קצר שקראתם לאחרונה וכתבו עליו תשובה מלאה: טענה, נימוק ודוגמה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כשנתקעים באמצע קריאה של טקסט ארוך? הציעו שתי פעולות מתוך כרטיסי העזרה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לפני שמתחילים לקרוא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להבדל בין עובדה לדעה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מורכבת תשובה מלאה?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הניווט בטקסט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